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67E2" w14:textId="77777777" w:rsidR="00AE1484" w:rsidRPr="00D11FFC" w:rsidRDefault="0023153C" w:rsidP="006447A5">
      <w:pPr>
        <w:jc w:val="center"/>
        <w:rPr>
          <w:b/>
          <w:sz w:val="24"/>
          <w:szCs w:val="24"/>
        </w:rPr>
      </w:pPr>
      <w:r w:rsidRPr="00D11FFC">
        <w:rPr>
          <w:b/>
          <w:sz w:val="24"/>
          <w:szCs w:val="24"/>
        </w:rPr>
        <w:t>Sermon Notes – Sunday 13 February</w:t>
      </w:r>
    </w:p>
    <w:p w14:paraId="46BD0DA9" w14:textId="77777777" w:rsidR="0023153C" w:rsidRPr="00D11FFC" w:rsidRDefault="0023153C" w:rsidP="006447A5">
      <w:pPr>
        <w:jc w:val="center"/>
        <w:rPr>
          <w:b/>
          <w:sz w:val="24"/>
          <w:szCs w:val="24"/>
        </w:rPr>
      </w:pPr>
      <w:r w:rsidRPr="00D11FFC">
        <w:rPr>
          <w:b/>
          <w:sz w:val="24"/>
          <w:szCs w:val="24"/>
        </w:rPr>
        <w:t>Session 5    Messiah and Love</w:t>
      </w:r>
    </w:p>
    <w:p w14:paraId="5DC1EDF3" w14:textId="77777777" w:rsidR="0023153C" w:rsidRPr="00D11FFC" w:rsidRDefault="0023153C" w:rsidP="0023153C">
      <w:pPr>
        <w:rPr>
          <w:sz w:val="24"/>
          <w:szCs w:val="24"/>
        </w:rPr>
      </w:pPr>
      <w:r w:rsidRPr="00D11FFC">
        <w:rPr>
          <w:sz w:val="24"/>
          <w:szCs w:val="24"/>
        </w:rPr>
        <w:t>Watch the video by Andrew Ollerton that summarises the big theme from the Bible and its relevance to our lives</w:t>
      </w:r>
    </w:p>
    <w:p w14:paraId="73D27025" w14:textId="77777777" w:rsidR="0023153C" w:rsidRPr="00D11FFC" w:rsidRDefault="0023153C" w:rsidP="0023153C">
      <w:pPr>
        <w:rPr>
          <w:sz w:val="24"/>
          <w:szCs w:val="24"/>
        </w:rPr>
      </w:pPr>
      <w:r w:rsidRPr="00D11FFC">
        <w:rPr>
          <w:sz w:val="24"/>
          <w:szCs w:val="24"/>
        </w:rPr>
        <w:t xml:space="preserve">Scripture </w:t>
      </w:r>
      <w:r w:rsidR="005477A3" w:rsidRPr="00D11FFC">
        <w:rPr>
          <w:sz w:val="24"/>
          <w:szCs w:val="24"/>
        </w:rPr>
        <w:t>Readings:</w:t>
      </w:r>
      <w:r w:rsidR="005477A3">
        <w:rPr>
          <w:sz w:val="24"/>
          <w:szCs w:val="24"/>
        </w:rPr>
        <w:t xml:space="preserve"> </w:t>
      </w:r>
      <w:r w:rsidRPr="00D11FFC">
        <w:rPr>
          <w:sz w:val="24"/>
          <w:szCs w:val="24"/>
        </w:rPr>
        <w:t xml:space="preserve"> Luke </w:t>
      </w:r>
      <w:proofErr w:type="gramStart"/>
      <w:r w:rsidRPr="00D11FFC">
        <w:rPr>
          <w:sz w:val="24"/>
          <w:szCs w:val="24"/>
        </w:rPr>
        <w:t>4 :</w:t>
      </w:r>
      <w:proofErr w:type="gramEnd"/>
      <w:r w:rsidRPr="00D11FFC">
        <w:rPr>
          <w:sz w:val="24"/>
          <w:szCs w:val="24"/>
        </w:rPr>
        <w:t xml:space="preserve"> 14 – 22,  John 20 : 1 – 10</w:t>
      </w:r>
    </w:p>
    <w:p w14:paraId="6B2538B8" w14:textId="77777777" w:rsidR="0023153C" w:rsidRPr="00D11FFC" w:rsidRDefault="0023153C" w:rsidP="00D11FFC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 xml:space="preserve">What are your initial reactions to the </w:t>
      </w:r>
      <w:r w:rsidR="00D11FFC">
        <w:rPr>
          <w:sz w:val="24"/>
          <w:szCs w:val="24"/>
        </w:rPr>
        <w:t>f</w:t>
      </w:r>
      <w:r w:rsidRPr="00D11FFC">
        <w:rPr>
          <w:sz w:val="24"/>
          <w:szCs w:val="24"/>
        </w:rPr>
        <w:t>ilm?</w:t>
      </w:r>
    </w:p>
    <w:p w14:paraId="0DFDDFA9" w14:textId="77777777" w:rsidR="0023153C" w:rsidRPr="00D11FFC" w:rsidRDefault="0023153C" w:rsidP="00D11FFC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>What are some of the main differences between the way our culture defines love and the way God’s love is revealed through Jesus?</w:t>
      </w:r>
    </w:p>
    <w:p w14:paraId="5F7A10C3" w14:textId="77777777" w:rsidR="0023153C" w:rsidRPr="00D11FFC" w:rsidRDefault="0023153C" w:rsidP="00D11FFC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 xml:space="preserve">In what ways have you experienced </w:t>
      </w:r>
      <w:r w:rsidR="005477A3">
        <w:rPr>
          <w:sz w:val="24"/>
          <w:szCs w:val="24"/>
        </w:rPr>
        <w:t xml:space="preserve">self-giving </w:t>
      </w:r>
      <w:r w:rsidRPr="00D11FFC">
        <w:rPr>
          <w:sz w:val="24"/>
          <w:szCs w:val="24"/>
        </w:rPr>
        <w:t>love in action through membe</w:t>
      </w:r>
      <w:r w:rsidR="005C2BF4">
        <w:rPr>
          <w:sz w:val="24"/>
          <w:szCs w:val="24"/>
        </w:rPr>
        <w:t>rs and structures of the Church and other people?</w:t>
      </w:r>
    </w:p>
    <w:p w14:paraId="68E1F5C9" w14:textId="77777777" w:rsidR="0023153C" w:rsidRPr="005C2BF4" w:rsidRDefault="005477A3" w:rsidP="005C2BF4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Read Luke 4:14-22 </w:t>
      </w:r>
      <w:r w:rsidR="0023153C" w:rsidRPr="00D11FFC">
        <w:rPr>
          <w:sz w:val="24"/>
          <w:szCs w:val="24"/>
        </w:rPr>
        <w:t>“Messiah” means “</w:t>
      </w:r>
      <w:r w:rsidR="005C2BF4">
        <w:rPr>
          <w:sz w:val="24"/>
          <w:szCs w:val="24"/>
        </w:rPr>
        <w:t>one who is anointed with oil.’</w:t>
      </w:r>
      <w:r w:rsidR="0023153C" w:rsidRPr="005C2BF4">
        <w:rPr>
          <w:sz w:val="24"/>
          <w:szCs w:val="24"/>
        </w:rPr>
        <w:t xml:space="preserve">  What</w:t>
      </w:r>
      <w:r w:rsidR="005C2BF4">
        <w:rPr>
          <w:sz w:val="24"/>
          <w:szCs w:val="24"/>
        </w:rPr>
        <w:t xml:space="preserve"> practical</w:t>
      </w:r>
      <w:r w:rsidR="0023153C" w:rsidRPr="005C2BF4">
        <w:rPr>
          <w:sz w:val="24"/>
          <w:szCs w:val="24"/>
        </w:rPr>
        <w:t xml:space="preserve"> difference would </w:t>
      </w:r>
      <w:proofErr w:type="gramStart"/>
      <w:r w:rsidR="0023153C" w:rsidRPr="005C2BF4">
        <w:rPr>
          <w:sz w:val="24"/>
          <w:szCs w:val="24"/>
        </w:rPr>
        <w:t>a</w:t>
      </w:r>
      <w:r w:rsidR="005C2BF4" w:rsidRPr="005C2BF4">
        <w:rPr>
          <w:sz w:val="24"/>
          <w:szCs w:val="24"/>
        </w:rPr>
        <w:t>nointing</w:t>
      </w:r>
      <w:proofErr w:type="gramEnd"/>
      <w:r w:rsidR="005C2BF4" w:rsidRPr="005C2BF4">
        <w:rPr>
          <w:sz w:val="24"/>
          <w:szCs w:val="24"/>
        </w:rPr>
        <w:t xml:space="preserve"> with the love of Jesus</w:t>
      </w:r>
      <w:r w:rsidR="0023153C" w:rsidRPr="005C2BF4">
        <w:rPr>
          <w:sz w:val="24"/>
          <w:szCs w:val="24"/>
        </w:rPr>
        <w:t xml:space="preserve">, rather than </w:t>
      </w:r>
      <w:r w:rsidR="005C2BF4">
        <w:rPr>
          <w:sz w:val="24"/>
          <w:szCs w:val="24"/>
        </w:rPr>
        <w:t>a</w:t>
      </w:r>
      <w:r w:rsidR="0023153C" w:rsidRPr="005C2BF4">
        <w:rPr>
          <w:sz w:val="24"/>
          <w:szCs w:val="24"/>
        </w:rPr>
        <w:t xml:space="preserve"> love of power, make to the UK and the world?</w:t>
      </w:r>
    </w:p>
    <w:p w14:paraId="3F9EFDE8" w14:textId="77777777" w:rsidR="006447A5" w:rsidRDefault="0023153C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>Through the anointing of the Holy Spirit</w:t>
      </w:r>
      <w:r w:rsidR="005477A3">
        <w:rPr>
          <w:sz w:val="24"/>
          <w:szCs w:val="24"/>
        </w:rPr>
        <w:t xml:space="preserve">, share ways </w:t>
      </w:r>
      <w:r w:rsidRPr="00D11FFC">
        <w:rPr>
          <w:sz w:val="24"/>
          <w:szCs w:val="24"/>
        </w:rPr>
        <w:t>have you experienced “</w:t>
      </w:r>
      <w:proofErr w:type="spellStart"/>
      <w:r w:rsidRPr="00D11FFC">
        <w:rPr>
          <w:sz w:val="24"/>
          <w:szCs w:val="24"/>
        </w:rPr>
        <w:t>parakletos</w:t>
      </w:r>
      <w:proofErr w:type="spellEnd"/>
      <w:r w:rsidRPr="00D11FFC">
        <w:rPr>
          <w:sz w:val="24"/>
          <w:szCs w:val="24"/>
        </w:rPr>
        <w:t xml:space="preserve">” – “God our helper / intercessor / </w:t>
      </w:r>
      <w:proofErr w:type="spellStart"/>
      <w:r w:rsidR="005477A3" w:rsidRPr="00D11FFC">
        <w:rPr>
          <w:sz w:val="24"/>
          <w:szCs w:val="24"/>
        </w:rPr>
        <w:t>strengthene</w:t>
      </w:r>
      <w:r w:rsidR="006447A5">
        <w:rPr>
          <w:sz w:val="24"/>
          <w:szCs w:val="24"/>
        </w:rPr>
        <w:t>r</w:t>
      </w:r>
      <w:proofErr w:type="spellEnd"/>
      <w:r w:rsidR="005C2BF4">
        <w:rPr>
          <w:sz w:val="24"/>
          <w:szCs w:val="24"/>
        </w:rPr>
        <w:t>”</w:t>
      </w:r>
      <w:r w:rsidRPr="00D11FFC">
        <w:rPr>
          <w:sz w:val="24"/>
          <w:szCs w:val="24"/>
        </w:rPr>
        <w:t>?</w:t>
      </w:r>
    </w:p>
    <w:p w14:paraId="517F779C" w14:textId="77777777" w:rsidR="0023153C" w:rsidRPr="006447A5" w:rsidRDefault="00D11FFC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6447A5">
        <w:rPr>
          <w:sz w:val="24"/>
          <w:szCs w:val="24"/>
        </w:rPr>
        <w:t xml:space="preserve">How would you describe to someone not yet a Christian </w:t>
      </w:r>
      <w:r w:rsidR="005C2BF4" w:rsidRPr="006447A5">
        <w:rPr>
          <w:sz w:val="24"/>
          <w:szCs w:val="24"/>
        </w:rPr>
        <w:t xml:space="preserve">how the cross a </w:t>
      </w:r>
      <w:r w:rsidRPr="006447A5">
        <w:rPr>
          <w:sz w:val="24"/>
          <w:szCs w:val="24"/>
        </w:rPr>
        <w:t>symbol of torture and execution reveals the extent of God’s love for us?</w:t>
      </w:r>
    </w:p>
    <w:p w14:paraId="221C7CB5" w14:textId="77777777" w:rsidR="00D11FFC" w:rsidRPr="00D11FFC" w:rsidRDefault="00D11FFC" w:rsidP="00D11FFC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 xml:space="preserve">Read John </w:t>
      </w:r>
      <w:proofErr w:type="gramStart"/>
      <w:r w:rsidRPr="00D11FFC">
        <w:rPr>
          <w:sz w:val="24"/>
          <w:szCs w:val="24"/>
        </w:rPr>
        <w:t>20 :</w:t>
      </w:r>
      <w:proofErr w:type="gramEnd"/>
      <w:r w:rsidRPr="00D11FFC">
        <w:rPr>
          <w:sz w:val="24"/>
          <w:szCs w:val="24"/>
        </w:rPr>
        <w:t xml:space="preserve"> 1 – 10.</w:t>
      </w:r>
      <w:r w:rsidR="005477A3">
        <w:rPr>
          <w:sz w:val="24"/>
          <w:szCs w:val="24"/>
        </w:rPr>
        <w:t xml:space="preserve">  Which story of the</w:t>
      </w:r>
      <w:r w:rsidRPr="00D11FFC">
        <w:rPr>
          <w:sz w:val="24"/>
          <w:szCs w:val="24"/>
        </w:rPr>
        <w:t xml:space="preserve"> resurrection do you find most compelling and why?</w:t>
      </w:r>
    </w:p>
    <w:p w14:paraId="39E8E7D9" w14:textId="77777777" w:rsidR="00D11FFC" w:rsidRPr="00D11FFC" w:rsidRDefault="005477A3" w:rsidP="00D11FFC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What practical difference</w:t>
      </w:r>
      <w:r w:rsidR="00D11FFC" w:rsidRPr="00D11FFC">
        <w:rPr>
          <w:sz w:val="24"/>
          <w:szCs w:val="24"/>
        </w:rPr>
        <w:t xml:space="preserve"> does it </w:t>
      </w:r>
      <w:r>
        <w:rPr>
          <w:sz w:val="24"/>
          <w:szCs w:val="24"/>
        </w:rPr>
        <w:t xml:space="preserve">make if we accept Jesus is </w:t>
      </w:r>
      <w:r w:rsidR="006447A5">
        <w:rPr>
          <w:sz w:val="24"/>
          <w:szCs w:val="24"/>
        </w:rPr>
        <w:t>“</w:t>
      </w:r>
      <w:r>
        <w:rPr>
          <w:sz w:val="24"/>
          <w:szCs w:val="24"/>
        </w:rPr>
        <w:t>King of Kings and Lord of Lords, for ever?</w:t>
      </w:r>
      <w:r w:rsidR="006447A5">
        <w:rPr>
          <w:sz w:val="24"/>
          <w:szCs w:val="24"/>
        </w:rPr>
        <w:t>”</w:t>
      </w:r>
    </w:p>
    <w:p w14:paraId="37133D3C" w14:textId="77777777" w:rsidR="00D11FFC" w:rsidRDefault="00D11FFC" w:rsidP="00D11FFC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>Overall, how has this section on the Messiah helped make sense of life?</w:t>
      </w:r>
    </w:p>
    <w:p w14:paraId="7820F29F" w14:textId="77777777" w:rsidR="006447A5" w:rsidRDefault="006447A5" w:rsidP="006447A5">
      <w:pPr>
        <w:rPr>
          <w:sz w:val="24"/>
          <w:szCs w:val="24"/>
        </w:rPr>
      </w:pPr>
    </w:p>
    <w:p w14:paraId="2308B713" w14:textId="77777777" w:rsidR="006447A5" w:rsidRDefault="006447A5" w:rsidP="006447A5">
      <w:pPr>
        <w:rPr>
          <w:sz w:val="24"/>
          <w:szCs w:val="24"/>
        </w:rPr>
      </w:pPr>
    </w:p>
    <w:p w14:paraId="20640A61" w14:textId="77777777" w:rsidR="006447A5" w:rsidRPr="00D11FFC" w:rsidRDefault="006447A5" w:rsidP="006447A5">
      <w:pPr>
        <w:jc w:val="center"/>
        <w:rPr>
          <w:b/>
          <w:sz w:val="24"/>
          <w:szCs w:val="24"/>
        </w:rPr>
      </w:pPr>
      <w:r w:rsidRPr="00D11FFC">
        <w:rPr>
          <w:b/>
          <w:sz w:val="24"/>
          <w:szCs w:val="24"/>
        </w:rPr>
        <w:t>Sermon Notes – Sunday 13 February</w:t>
      </w:r>
    </w:p>
    <w:p w14:paraId="38EEE0BD" w14:textId="77777777" w:rsidR="006447A5" w:rsidRPr="00D11FFC" w:rsidRDefault="006447A5" w:rsidP="006447A5">
      <w:pPr>
        <w:jc w:val="center"/>
        <w:rPr>
          <w:b/>
          <w:sz w:val="24"/>
          <w:szCs w:val="24"/>
        </w:rPr>
      </w:pPr>
      <w:r w:rsidRPr="00D11FFC">
        <w:rPr>
          <w:b/>
          <w:sz w:val="24"/>
          <w:szCs w:val="24"/>
        </w:rPr>
        <w:t>Session 5    Messiah and Love</w:t>
      </w:r>
    </w:p>
    <w:p w14:paraId="3F3080A9" w14:textId="77777777" w:rsidR="006447A5" w:rsidRPr="00D11FFC" w:rsidRDefault="006447A5" w:rsidP="006447A5">
      <w:pPr>
        <w:rPr>
          <w:sz w:val="24"/>
          <w:szCs w:val="24"/>
        </w:rPr>
      </w:pPr>
      <w:r w:rsidRPr="00D11FFC">
        <w:rPr>
          <w:sz w:val="24"/>
          <w:szCs w:val="24"/>
        </w:rPr>
        <w:t>Watch the video by Andrew Ollerton that summarises the big theme from the Bible and its relevance to our lives</w:t>
      </w:r>
    </w:p>
    <w:p w14:paraId="42C4B09B" w14:textId="77777777" w:rsidR="006447A5" w:rsidRPr="00D11FFC" w:rsidRDefault="006447A5" w:rsidP="006447A5">
      <w:pPr>
        <w:rPr>
          <w:sz w:val="24"/>
          <w:szCs w:val="24"/>
        </w:rPr>
      </w:pPr>
      <w:r w:rsidRPr="00D11FFC">
        <w:rPr>
          <w:sz w:val="24"/>
          <w:szCs w:val="24"/>
        </w:rPr>
        <w:t>Scripture Readings:</w:t>
      </w:r>
      <w:r>
        <w:rPr>
          <w:sz w:val="24"/>
          <w:szCs w:val="24"/>
        </w:rPr>
        <w:t xml:space="preserve"> </w:t>
      </w:r>
      <w:r w:rsidRPr="00D11FFC">
        <w:rPr>
          <w:sz w:val="24"/>
          <w:szCs w:val="24"/>
        </w:rPr>
        <w:t xml:space="preserve"> Luke </w:t>
      </w:r>
      <w:proofErr w:type="gramStart"/>
      <w:r w:rsidRPr="00D11FFC">
        <w:rPr>
          <w:sz w:val="24"/>
          <w:szCs w:val="24"/>
        </w:rPr>
        <w:t>4 :</w:t>
      </w:r>
      <w:proofErr w:type="gramEnd"/>
      <w:r w:rsidRPr="00D11FFC">
        <w:rPr>
          <w:sz w:val="24"/>
          <w:szCs w:val="24"/>
        </w:rPr>
        <w:t xml:space="preserve"> 14 – 22,  John 20 : 1 – 10</w:t>
      </w:r>
    </w:p>
    <w:p w14:paraId="0EB802A7" w14:textId="77777777" w:rsidR="006447A5" w:rsidRPr="00D11FFC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 xml:space="preserve">What are your initial reactions to the </w:t>
      </w:r>
      <w:r>
        <w:rPr>
          <w:sz w:val="24"/>
          <w:szCs w:val="24"/>
        </w:rPr>
        <w:t>f</w:t>
      </w:r>
      <w:r w:rsidRPr="00D11FFC">
        <w:rPr>
          <w:sz w:val="24"/>
          <w:szCs w:val="24"/>
        </w:rPr>
        <w:t>ilm?</w:t>
      </w:r>
    </w:p>
    <w:p w14:paraId="444A7A10" w14:textId="77777777" w:rsidR="006447A5" w:rsidRPr="00D11FFC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>What are some of the main differences between the way our culture defines love and the way God’s love is revealed through Jesus?</w:t>
      </w:r>
    </w:p>
    <w:p w14:paraId="783996E5" w14:textId="77777777" w:rsidR="006447A5" w:rsidRPr="00D11FFC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 xml:space="preserve">In what ways have you experienced </w:t>
      </w:r>
      <w:r>
        <w:rPr>
          <w:sz w:val="24"/>
          <w:szCs w:val="24"/>
        </w:rPr>
        <w:t xml:space="preserve">self-giving </w:t>
      </w:r>
      <w:r w:rsidRPr="00D11FFC">
        <w:rPr>
          <w:sz w:val="24"/>
          <w:szCs w:val="24"/>
        </w:rPr>
        <w:t>love in action through membe</w:t>
      </w:r>
      <w:r>
        <w:rPr>
          <w:sz w:val="24"/>
          <w:szCs w:val="24"/>
        </w:rPr>
        <w:t>rs and structures of the Church and other people?</w:t>
      </w:r>
    </w:p>
    <w:p w14:paraId="545EBC49" w14:textId="77777777" w:rsidR="006447A5" w:rsidRPr="005C2BF4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Read Luke 4:14-22 </w:t>
      </w:r>
      <w:r w:rsidRPr="00D11FFC">
        <w:rPr>
          <w:sz w:val="24"/>
          <w:szCs w:val="24"/>
        </w:rPr>
        <w:t>“Messiah” means “</w:t>
      </w:r>
      <w:r>
        <w:rPr>
          <w:sz w:val="24"/>
          <w:szCs w:val="24"/>
        </w:rPr>
        <w:t>one who is anointed with oil.’</w:t>
      </w:r>
      <w:r w:rsidRPr="005C2BF4">
        <w:rPr>
          <w:sz w:val="24"/>
          <w:szCs w:val="24"/>
        </w:rPr>
        <w:t xml:space="preserve">  What</w:t>
      </w:r>
      <w:r>
        <w:rPr>
          <w:sz w:val="24"/>
          <w:szCs w:val="24"/>
        </w:rPr>
        <w:t xml:space="preserve"> practical</w:t>
      </w:r>
      <w:r w:rsidRPr="005C2BF4">
        <w:rPr>
          <w:sz w:val="24"/>
          <w:szCs w:val="24"/>
        </w:rPr>
        <w:t xml:space="preserve"> difference would </w:t>
      </w:r>
      <w:proofErr w:type="gramStart"/>
      <w:r w:rsidRPr="005C2BF4">
        <w:rPr>
          <w:sz w:val="24"/>
          <w:szCs w:val="24"/>
        </w:rPr>
        <w:t>anointing</w:t>
      </w:r>
      <w:proofErr w:type="gramEnd"/>
      <w:r w:rsidRPr="005C2BF4">
        <w:rPr>
          <w:sz w:val="24"/>
          <w:szCs w:val="24"/>
        </w:rPr>
        <w:t xml:space="preserve"> with the love of Jesus, rather than </w:t>
      </w:r>
      <w:r>
        <w:rPr>
          <w:sz w:val="24"/>
          <w:szCs w:val="24"/>
        </w:rPr>
        <w:t>a</w:t>
      </w:r>
      <w:r w:rsidRPr="005C2BF4">
        <w:rPr>
          <w:sz w:val="24"/>
          <w:szCs w:val="24"/>
        </w:rPr>
        <w:t xml:space="preserve"> love of power, make to the UK and the world?</w:t>
      </w:r>
    </w:p>
    <w:p w14:paraId="516A2857" w14:textId="77777777" w:rsidR="006447A5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>Through the anointing of the Holy Spirit</w:t>
      </w:r>
      <w:r>
        <w:rPr>
          <w:sz w:val="24"/>
          <w:szCs w:val="24"/>
        </w:rPr>
        <w:t xml:space="preserve">, share ways </w:t>
      </w:r>
      <w:r w:rsidRPr="00D11FFC">
        <w:rPr>
          <w:sz w:val="24"/>
          <w:szCs w:val="24"/>
        </w:rPr>
        <w:t>have you experienced “</w:t>
      </w:r>
      <w:proofErr w:type="spellStart"/>
      <w:r w:rsidRPr="00D11FFC">
        <w:rPr>
          <w:sz w:val="24"/>
          <w:szCs w:val="24"/>
        </w:rPr>
        <w:t>parakletos</w:t>
      </w:r>
      <w:proofErr w:type="spellEnd"/>
      <w:r w:rsidRPr="00D11FFC">
        <w:rPr>
          <w:sz w:val="24"/>
          <w:szCs w:val="24"/>
        </w:rPr>
        <w:t xml:space="preserve">” – “God our helper / intercessor / </w:t>
      </w:r>
      <w:proofErr w:type="spellStart"/>
      <w:r w:rsidRPr="00D11FFC">
        <w:rPr>
          <w:sz w:val="24"/>
          <w:szCs w:val="24"/>
        </w:rPr>
        <w:t>strengthene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”</w:t>
      </w:r>
      <w:r w:rsidRPr="00D11FFC">
        <w:rPr>
          <w:sz w:val="24"/>
          <w:szCs w:val="24"/>
        </w:rPr>
        <w:t>?</w:t>
      </w:r>
    </w:p>
    <w:p w14:paraId="709A7A0E" w14:textId="77777777" w:rsidR="006447A5" w:rsidRPr="006447A5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6447A5">
        <w:rPr>
          <w:sz w:val="24"/>
          <w:szCs w:val="24"/>
        </w:rPr>
        <w:t>How would you describe to someone not yet a Christian how the cross a symbol of torture and execution reveals the extent of God’s love for us?</w:t>
      </w:r>
    </w:p>
    <w:p w14:paraId="71494CDD" w14:textId="77777777" w:rsidR="006447A5" w:rsidRPr="00D11FFC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 xml:space="preserve">Read John </w:t>
      </w:r>
      <w:proofErr w:type="gramStart"/>
      <w:r w:rsidRPr="00D11FFC">
        <w:rPr>
          <w:sz w:val="24"/>
          <w:szCs w:val="24"/>
        </w:rPr>
        <w:t>20 :</w:t>
      </w:r>
      <w:proofErr w:type="gramEnd"/>
      <w:r w:rsidRPr="00D11FFC">
        <w:rPr>
          <w:sz w:val="24"/>
          <w:szCs w:val="24"/>
        </w:rPr>
        <w:t xml:space="preserve"> 1 – 10.</w:t>
      </w:r>
      <w:r>
        <w:rPr>
          <w:sz w:val="24"/>
          <w:szCs w:val="24"/>
        </w:rPr>
        <w:t xml:space="preserve">  Which story of the</w:t>
      </w:r>
      <w:r w:rsidRPr="00D11FFC">
        <w:rPr>
          <w:sz w:val="24"/>
          <w:szCs w:val="24"/>
        </w:rPr>
        <w:t xml:space="preserve"> resurrection do you find most compelling and why?</w:t>
      </w:r>
    </w:p>
    <w:p w14:paraId="2416BC23" w14:textId="77777777" w:rsidR="006447A5" w:rsidRPr="00D11FFC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What practical difference</w:t>
      </w:r>
      <w:r w:rsidRPr="00D11FFC">
        <w:rPr>
          <w:sz w:val="24"/>
          <w:szCs w:val="24"/>
        </w:rPr>
        <w:t xml:space="preserve"> does it </w:t>
      </w:r>
      <w:r>
        <w:rPr>
          <w:sz w:val="24"/>
          <w:szCs w:val="24"/>
        </w:rPr>
        <w:t>make if we accept Jesus is “King of Kings and Lord of Lords, for ever?”</w:t>
      </w:r>
    </w:p>
    <w:p w14:paraId="173C5C51" w14:textId="77777777" w:rsidR="006447A5" w:rsidRPr="00D11FFC" w:rsidRDefault="006447A5" w:rsidP="006447A5">
      <w:pPr>
        <w:pStyle w:val="ListParagraph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D11FFC">
        <w:rPr>
          <w:sz w:val="24"/>
          <w:szCs w:val="24"/>
        </w:rPr>
        <w:t>Overall, how has this section on the Messiah helped make sense of life?</w:t>
      </w:r>
    </w:p>
    <w:p w14:paraId="01AE3B7D" w14:textId="77777777" w:rsidR="006447A5" w:rsidRPr="006447A5" w:rsidRDefault="006447A5" w:rsidP="006447A5">
      <w:pPr>
        <w:rPr>
          <w:sz w:val="24"/>
          <w:szCs w:val="24"/>
        </w:rPr>
      </w:pPr>
    </w:p>
    <w:p w14:paraId="142CD665" w14:textId="77777777" w:rsidR="00D11FFC" w:rsidRPr="005C2BF4" w:rsidRDefault="005C2BF4" w:rsidP="005C2BF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477A3">
        <w:rPr>
          <w:sz w:val="24"/>
          <w:szCs w:val="24"/>
        </w:rPr>
        <w:t xml:space="preserve"> </w:t>
      </w:r>
    </w:p>
    <w:p w14:paraId="1729AC13" w14:textId="77777777" w:rsidR="00D11FFC" w:rsidRPr="005C2BF4" w:rsidRDefault="00D11FFC" w:rsidP="005C2BF4">
      <w:pPr>
        <w:rPr>
          <w:sz w:val="24"/>
          <w:szCs w:val="24"/>
        </w:rPr>
      </w:pPr>
    </w:p>
    <w:sectPr w:rsidR="00D11FFC" w:rsidRPr="005C2BF4" w:rsidSect="0023153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7187"/>
    <w:multiLevelType w:val="hybridMultilevel"/>
    <w:tmpl w:val="45C62F1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53C"/>
    <w:rsid w:val="0023153C"/>
    <w:rsid w:val="005477A3"/>
    <w:rsid w:val="005C2BF4"/>
    <w:rsid w:val="006447A5"/>
    <w:rsid w:val="008C01AD"/>
    <w:rsid w:val="00AE1484"/>
    <w:rsid w:val="00D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0D0F"/>
  <w15:docId w15:val="{39A04FFE-875C-4516-BB25-880050D8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Stephen Walker</cp:lastModifiedBy>
  <cp:revision>2</cp:revision>
  <dcterms:created xsi:type="dcterms:W3CDTF">2022-02-08T09:41:00Z</dcterms:created>
  <dcterms:modified xsi:type="dcterms:W3CDTF">2022-02-08T09:41:00Z</dcterms:modified>
</cp:coreProperties>
</file>